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Look w:val="04A0" w:firstRow="1" w:lastRow="0" w:firstColumn="1" w:lastColumn="0" w:noHBand="0" w:noVBand="1"/>
      </w:tblPr>
      <w:tblGrid>
        <w:gridCol w:w="4945"/>
        <w:gridCol w:w="4405"/>
      </w:tblGrid>
      <w:tr w:rsidR="00A4732A" w:rsidRPr="00DC7A44" w14:paraId="11243EA8" w14:textId="77777777" w:rsidTr="00DC7A44">
        <w:trPr>
          <w:jc w:val="center"/>
        </w:trPr>
        <w:tc>
          <w:tcPr>
            <w:tcW w:w="4945" w:type="dxa"/>
          </w:tcPr>
          <w:p w14:paraId="776ED82A" w14:textId="03FC4802" w:rsidR="00A4732A" w:rsidRPr="00D517CD" w:rsidRDefault="00A4732A" w:rsidP="00DC7A44">
            <w:pPr>
              <w:jc w:val="center"/>
              <w:rPr>
                <w:sz w:val="22"/>
                <w:szCs w:val="22"/>
              </w:rPr>
            </w:pPr>
            <w:r w:rsidRPr="00D517CD">
              <w:rPr>
                <w:sz w:val="22"/>
                <w:szCs w:val="22"/>
                <w:highlight w:val="yellow"/>
              </w:rPr>
              <w:t>Student Name:</w:t>
            </w:r>
            <w:r w:rsidRPr="00D517CD">
              <w:rPr>
                <w:sz w:val="22"/>
                <w:szCs w:val="22"/>
              </w:rPr>
              <w:t xml:space="preserve"> </w:t>
            </w:r>
            <w:sdt>
              <w:sdtPr>
                <w:rPr>
                  <w:sz w:val="22"/>
                  <w:szCs w:val="22"/>
                </w:rPr>
                <w:id w:val="1261173013"/>
                <w:placeholder>
                  <w:docPart w:val="B6FFEC456FE74C028DF489CC2B6D8FB3"/>
                </w:placeholder>
                <w:showingPlcHdr/>
                <w:text/>
              </w:sdtPr>
              <w:sdtContent>
                <w:r w:rsidRPr="00D517CD">
                  <w:rPr>
                    <w:rStyle w:val="PlaceholderText"/>
                    <w:sz w:val="22"/>
                    <w:szCs w:val="22"/>
                  </w:rPr>
                  <w:t>Click or tap here to enter text.</w:t>
                </w:r>
              </w:sdtContent>
            </w:sdt>
          </w:p>
        </w:tc>
        <w:tc>
          <w:tcPr>
            <w:tcW w:w="4405" w:type="dxa"/>
          </w:tcPr>
          <w:p w14:paraId="7267BF56" w14:textId="1BFE3E08" w:rsidR="00A4732A" w:rsidRPr="00D517CD" w:rsidRDefault="00A4732A" w:rsidP="00DC7A44">
            <w:pPr>
              <w:jc w:val="center"/>
              <w:rPr>
                <w:sz w:val="22"/>
                <w:szCs w:val="22"/>
              </w:rPr>
            </w:pPr>
            <w:r w:rsidRPr="00D517CD">
              <w:rPr>
                <w:sz w:val="22"/>
                <w:szCs w:val="22"/>
                <w:highlight w:val="yellow"/>
              </w:rPr>
              <w:t>Student ID #:</w:t>
            </w:r>
            <w:r w:rsidRPr="00D517CD">
              <w:rPr>
                <w:sz w:val="22"/>
                <w:szCs w:val="22"/>
              </w:rPr>
              <w:t xml:space="preserve"> </w:t>
            </w:r>
            <w:sdt>
              <w:sdtPr>
                <w:rPr>
                  <w:sz w:val="22"/>
                  <w:szCs w:val="22"/>
                </w:rPr>
                <w:id w:val="-259913454"/>
                <w:placeholder>
                  <w:docPart w:val="B6A08CC7F582455BB3E7DA36E1453C6F"/>
                </w:placeholder>
                <w:showingPlcHdr/>
                <w:text/>
              </w:sdtPr>
              <w:sdtContent>
                <w:r w:rsidRPr="00D517CD">
                  <w:rPr>
                    <w:rStyle w:val="PlaceholderText"/>
                    <w:sz w:val="22"/>
                    <w:szCs w:val="22"/>
                  </w:rPr>
                  <w:t>Click or tap here to enter text.</w:t>
                </w:r>
              </w:sdtContent>
            </w:sdt>
          </w:p>
        </w:tc>
      </w:tr>
      <w:tr w:rsidR="00A4732A" w:rsidRPr="00DC7A44" w14:paraId="022780A2" w14:textId="77777777" w:rsidTr="00DC7A44">
        <w:trPr>
          <w:jc w:val="center"/>
        </w:trPr>
        <w:tc>
          <w:tcPr>
            <w:tcW w:w="4945" w:type="dxa"/>
          </w:tcPr>
          <w:p w14:paraId="3684629D" w14:textId="564A185B" w:rsidR="00A4732A" w:rsidRPr="00D517CD" w:rsidRDefault="00A4732A" w:rsidP="00DC7A44">
            <w:pPr>
              <w:jc w:val="center"/>
              <w:rPr>
                <w:sz w:val="22"/>
                <w:szCs w:val="22"/>
              </w:rPr>
            </w:pPr>
            <w:r w:rsidRPr="00D517CD">
              <w:rPr>
                <w:sz w:val="22"/>
                <w:szCs w:val="22"/>
                <w:highlight w:val="yellow"/>
              </w:rPr>
              <w:t>Phone #:</w:t>
            </w:r>
            <w:r w:rsidRPr="00D517CD">
              <w:rPr>
                <w:sz w:val="22"/>
                <w:szCs w:val="22"/>
              </w:rPr>
              <w:t xml:space="preserve"> </w:t>
            </w:r>
            <w:sdt>
              <w:sdtPr>
                <w:rPr>
                  <w:sz w:val="22"/>
                  <w:szCs w:val="22"/>
                </w:rPr>
                <w:id w:val="1758409811"/>
                <w:placeholder>
                  <w:docPart w:val="8CFC041F2874495DB3317D6C66AB0ACA"/>
                </w:placeholder>
                <w:showingPlcHdr/>
                <w:text/>
              </w:sdtPr>
              <w:sdtContent>
                <w:r w:rsidRPr="00D517CD">
                  <w:rPr>
                    <w:rStyle w:val="PlaceholderText"/>
                    <w:sz w:val="22"/>
                    <w:szCs w:val="22"/>
                  </w:rPr>
                  <w:t>Click or tap here to enter text.</w:t>
                </w:r>
              </w:sdtContent>
            </w:sdt>
          </w:p>
        </w:tc>
        <w:tc>
          <w:tcPr>
            <w:tcW w:w="4405" w:type="dxa"/>
          </w:tcPr>
          <w:p w14:paraId="0FC7E1A0" w14:textId="33D02B14" w:rsidR="00A4732A" w:rsidRPr="00D517CD" w:rsidRDefault="00A4732A" w:rsidP="00DC7A44">
            <w:pPr>
              <w:jc w:val="center"/>
              <w:rPr>
                <w:sz w:val="22"/>
                <w:szCs w:val="22"/>
              </w:rPr>
            </w:pPr>
            <w:r w:rsidRPr="00D517CD">
              <w:rPr>
                <w:sz w:val="22"/>
                <w:szCs w:val="22"/>
                <w:highlight w:val="yellow"/>
              </w:rPr>
              <w:t>S&amp;T Email:</w:t>
            </w:r>
            <w:r w:rsidRPr="00D517CD">
              <w:rPr>
                <w:sz w:val="22"/>
                <w:szCs w:val="22"/>
              </w:rPr>
              <w:t xml:space="preserve"> </w:t>
            </w:r>
            <w:sdt>
              <w:sdtPr>
                <w:rPr>
                  <w:sz w:val="22"/>
                  <w:szCs w:val="22"/>
                </w:rPr>
                <w:id w:val="1942404528"/>
                <w:placeholder>
                  <w:docPart w:val="7C2E8F1999B34B1B8D8BB1406162F269"/>
                </w:placeholder>
                <w:showingPlcHdr/>
                <w:text/>
              </w:sdtPr>
              <w:sdtContent>
                <w:r w:rsidRPr="00D517CD">
                  <w:rPr>
                    <w:rStyle w:val="PlaceholderText"/>
                    <w:sz w:val="22"/>
                    <w:szCs w:val="22"/>
                  </w:rPr>
                  <w:t>Click or tap here to enter text.</w:t>
                </w:r>
              </w:sdtContent>
            </w:sdt>
          </w:p>
        </w:tc>
      </w:tr>
      <w:tr w:rsidR="00D517CD" w:rsidRPr="00DC7A44" w14:paraId="6F09AD5C" w14:textId="77777777" w:rsidTr="00DC7A44">
        <w:trPr>
          <w:jc w:val="center"/>
        </w:trPr>
        <w:tc>
          <w:tcPr>
            <w:tcW w:w="4945" w:type="dxa"/>
          </w:tcPr>
          <w:p w14:paraId="6225092B" w14:textId="045D10F3" w:rsidR="00D517CD" w:rsidRPr="00D517CD" w:rsidRDefault="00D517CD" w:rsidP="00DC7A44">
            <w:pPr>
              <w:jc w:val="center"/>
              <w:rPr>
                <w:sz w:val="22"/>
                <w:szCs w:val="22"/>
              </w:rPr>
            </w:pPr>
            <w:r w:rsidRPr="00D517CD">
              <w:rPr>
                <w:sz w:val="22"/>
                <w:szCs w:val="22"/>
                <w:highlight w:val="yellow"/>
              </w:rPr>
              <w:t>Ensemble:</w:t>
            </w:r>
            <w:r w:rsidRPr="00D517CD">
              <w:rPr>
                <w:sz w:val="22"/>
                <w:szCs w:val="22"/>
              </w:rPr>
              <w:t xml:space="preserve"> </w:t>
            </w:r>
            <w:sdt>
              <w:sdtPr>
                <w:rPr>
                  <w:sz w:val="22"/>
                  <w:szCs w:val="22"/>
                </w:rPr>
                <w:id w:val="2014800198"/>
                <w:placeholder>
                  <w:docPart w:val="CC451D1D4702453D80E843BE618CA087"/>
                </w:placeholder>
                <w:showingPlcHdr/>
                <w:text/>
              </w:sdtPr>
              <w:sdtContent>
                <w:r w:rsidRPr="00D517CD">
                  <w:rPr>
                    <w:rStyle w:val="PlaceholderText"/>
                    <w:sz w:val="22"/>
                    <w:szCs w:val="22"/>
                  </w:rPr>
                  <w:t>Click or tap here to enter text.</w:t>
                </w:r>
              </w:sdtContent>
            </w:sdt>
          </w:p>
        </w:tc>
        <w:tc>
          <w:tcPr>
            <w:tcW w:w="4405" w:type="dxa"/>
          </w:tcPr>
          <w:p w14:paraId="41DDA4D7" w14:textId="77777777" w:rsidR="00D517CD" w:rsidRPr="00D517CD" w:rsidRDefault="00D517CD" w:rsidP="00DC7A44">
            <w:pPr>
              <w:jc w:val="center"/>
              <w:rPr>
                <w:sz w:val="22"/>
                <w:szCs w:val="22"/>
              </w:rPr>
            </w:pPr>
          </w:p>
        </w:tc>
      </w:tr>
    </w:tbl>
    <w:p w14:paraId="75677962" w14:textId="6A319FB8" w:rsidR="00B37926" w:rsidRDefault="00DC7A44" w:rsidP="00DC7A44">
      <w:pPr>
        <w:jc w:val="center"/>
        <w:rPr>
          <w:i/>
          <w:iCs/>
          <w:sz w:val="22"/>
          <w:szCs w:val="22"/>
        </w:rPr>
      </w:pPr>
      <w:r>
        <w:rPr>
          <w:sz w:val="22"/>
          <w:szCs w:val="22"/>
        </w:rPr>
        <w:br/>
      </w:r>
      <w:bookmarkStart w:id="0" w:name="_Hlk207031045"/>
      <w:r w:rsidR="00B37926">
        <w:rPr>
          <w:i/>
          <w:iCs/>
          <w:noProof/>
          <w:sz w:val="22"/>
          <w:szCs w:val="22"/>
        </w:rPr>
        <w:drawing>
          <wp:inline distT="0" distB="0" distL="0" distR="0" wp14:anchorId="0CC95693" wp14:editId="6807FE52">
            <wp:extent cx="2105025" cy="365456"/>
            <wp:effectExtent l="0" t="0" r="0" b="0"/>
            <wp:docPr id="1362950086" name="Picture 1" descr="A gree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950086" name="Picture 1" descr="A green text on a black background&#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99010" cy="381773"/>
                    </a:xfrm>
                    <a:prstGeom prst="rect">
                      <a:avLst/>
                    </a:prstGeom>
                  </pic:spPr>
                </pic:pic>
              </a:graphicData>
            </a:graphic>
          </wp:inline>
        </w:drawing>
      </w:r>
    </w:p>
    <w:p w14:paraId="3AA4533A" w14:textId="606DF546" w:rsidR="00A4732A" w:rsidRPr="004C54A8" w:rsidRDefault="00DC7A44" w:rsidP="00DC7A44">
      <w:pPr>
        <w:jc w:val="center"/>
        <w:rPr>
          <w:sz w:val="22"/>
          <w:szCs w:val="22"/>
        </w:rPr>
      </w:pPr>
      <w:r w:rsidRPr="004C54A8">
        <w:rPr>
          <w:sz w:val="18"/>
          <w:szCs w:val="18"/>
        </w:rPr>
        <w:t>Missouri S&amp;T</w:t>
      </w:r>
      <w:r w:rsidR="00D517CD" w:rsidRPr="004C54A8">
        <w:rPr>
          <w:sz w:val="18"/>
          <w:szCs w:val="18"/>
        </w:rPr>
        <w:t xml:space="preserve"> </w:t>
      </w:r>
      <w:r w:rsidRPr="004C54A8">
        <w:rPr>
          <w:sz w:val="18"/>
          <w:szCs w:val="18"/>
        </w:rPr>
        <w:t>Arts, Language, &amp; Philosophy</w:t>
      </w:r>
      <w:r w:rsidRPr="004C54A8">
        <w:rPr>
          <w:sz w:val="18"/>
          <w:szCs w:val="18"/>
        </w:rPr>
        <w:br/>
      </w:r>
      <w:r w:rsidRPr="004C54A8">
        <w:rPr>
          <w:b/>
          <w:bCs/>
          <w:color w:val="196B24" w:themeColor="accent3"/>
          <w:sz w:val="28"/>
          <w:szCs w:val="28"/>
        </w:rPr>
        <w:t>Instrument Usage Contract</w:t>
      </w:r>
      <w:bookmarkEnd w:id="0"/>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3"/>
        <w:gridCol w:w="5817"/>
      </w:tblGrid>
      <w:tr w:rsidR="00A4732A" w:rsidRPr="00DC7A44" w14:paraId="7575581A" w14:textId="77777777" w:rsidTr="00B37926">
        <w:trPr>
          <w:trHeight w:val="2556"/>
          <w:jc w:val="center"/>
        </w:trPr>
        <w:tc>
          <w:tcPr>
            <w:tcW w:w="5102" w:type="dxa"/>
            <w:vAlign w:val="center"/>
          </w:tcPr>
          <w:tbl>
            <w:tblPr>
              <w:tblStyle w:val="TableGrid"/>
              <w:tblW w:w="0" w:type="auto"/>
              <w:tblInd w:w="10" w:type="dxa"/>
              <w:tblLook w:val="04A0" w:firstRow="1" w:lastRow="0" w:firstColumn="1" w:lastColumn="0" w:noHBand="0" w:noVBand="1"/>
            </w:tblPr>
            <w:tblGrid>
              <w:gridCol w:w="1415"/>
              <w:gridCol w:w="3240"/>
            </w:tblGrid>
            <w:tr w:rsidR="00A4732A" w:rsidRPr="00DC7A44" w14:paraId="2901C517" w14:textId="77777777" w:rsidTr="00B37926">
              <w:trPr>
                <w:trHeight w:val="359"/>
              </w:trPr>
              <w:tc>
                <w:tcPr>
                  <w:tcW w:w="1415" w:type="dxa"/>
                  <w:vAlign w:val="center"/>
                </w:tcPr>
                <w:p w14:paraId="3A6481CA" w14:textId="03CF2A49" w:rsidR="00A4732A" w:rsidRPr="00DC7A44" w:rsidRDefault="00A4732A" w:rsidP="001F5AFE">
                  <w:pPr>
                    <w:rPr>
                      <w:sz w:val="22"/>
                      <w:szCs w:val="22"/>
                    </w:rPr>
                  </w:pPr>
                  <w:r w:rsidRPr="00D517CD">
                    <w:rPr>
                      <w:sz w:val="22"/>
                      <w:szCs w:val="22"/>
                      <w:highlight w:val="yellow"/>
                    </w:rPr>
                    <w:t>Instrument:</w:t>
                  </w:r>
                </w:p>
              </w:tc>
              <w:sdt>
                <w:sdtPr>
                  <w:rPr>
                    <w:sz w:val="22"/>
                    <w:szCs w:val="22"/>
                  </w:rPr>
                  <w:id w:val="-958728312"/>
                  <w:placeholder>
                    <w:docPart w:val="2D7F519DE8C14235827F554B166C7A30"/>
                  </w:placeholder>
                  <w:showingPlcHdr/>
                  <w:text/>
                </w:sdtPr>
                <w:sdtContent>
                  <w:tc>
                    <w:tcPr>
                      <w:tcW w:w="3240" w:type="dxa"/>
                      <w:vAlign w:val="center"/>
                    </w:tcPr>
                    <w:p w14:paraId="3CD3EB97" w14:textId="48C551AE" w:rsidR="00A4732A" w:rsidRPr="00DC7A44" w:rsidRDefault="00A4732A" w:rsidP="001F5AFE">
                      <w:pPr>
                        <w:rPr>
                          <w:sz w:val="22"/>
                          <w:szCs w:val="22"/>
                        </w:rPr>
                      </w:pPr>
                      <w:r w:rsidRPr="00DC7A44">
                        <w:rPr>
                          <w:rStyle w:val="PlaceholderText"/>
                          <w:sz w:val="22"/>
                          <w:szCs w:val="22"/>
                        </w:rPr>
                        <w:t>Click or tap here to enter text.</w:t>
                      </w:r>
                    </w:p>
                  </w:tc>
                </w:sdtContent>
              </w:sdt>
            </w:tr>
            <w:tr w:rsidR="00A4732A" w:rsidRPr="00DC7A44" w14:paraId="50056451" w14:textId="77777777" w:rsidTr="00B37926">
              <w:trPr>
                <w:trHeight w:val="341"/>
              </w:trPr>
              <w:tc>
                <w:tcPr>
                  <w:tcW w:w="1415" w:type="dxa"/>
                  <w:vAlign w:val="center"/>
                </w:tcPr>
                <w:p w14:paraId="43F2D6E7" w14:textId="2E5AAD5E" w:rsidR="00A4732A" w:rsidRPr="00DC7A44" w:rsidRDefault="00A4732A" w:rsidP="001F5AFE">
                  <w:pPr>
                    <w:rPr>
                      <w:sz w:val="22"/>
                      <w:szCs w:val="22"/>
                    </w:rPr>
                  </w:pPr>
                  <w:r w:rsidRPr="00DC7A44">
                    <w:rPr>
                      <w:sz w:val="22"/>
                      <w:szCs w:val="22"/>
                    </w:rPr>
                    <w:t>Brand:</w:t>
                  </w:r>
                </w:p>
              </w:tc>
              <w:sdt>
                <w:sdtPr>
                  <w:rPr>
                    <w:sz w:val="22"/>
                    <w:szCs w:val="22"/>
                  </w:rPr>
                  <w:id w:val="-930348302"/>
                  <w:placeholder>
                    <w:docPart w:val="5B4BF2E9762C4F808A8C32CAB344E439"/>
                  </w:placeholder>
                  <w:showingPlcHdr/>
                  <w:text/>
                </w:sdtPr>
                <w:sdtContent>
                  <w:tc>
                    <w:tcPr>
                      <w:tcW w:w="3240" w:type="dxa"/>
                      <w:vAlign w:val="center"/>
                    </w:tcPr>
                    <w:p w14:paraId="562B23B3" w14:textId="17C87CE9" w:rsidR="00A4732A" w:rsidRPr="00DC7A44" w:rsidRDefault="00D517CD" w:rsidP="001F5AFE">
                      <w:pPr>
                        <w:rPr>
                          <w:sz w:val="22"/>
                          <w:szCs w:val="22"/>
                        </w:rPr>
                      </w:pPr>
                      <w:r>
                        <w:rPr>
                          <w:sz w:val="22"/>
                          <w:szCs w:val="22"/>
                        </w:rPr>
                        <w:t xml:space="preserve">  </w:t>
                      </w:r>
                      <w:r>
                        <w:t xml:space="preserve">           </w:t>
                      </w:r>
                    </w:p>
                  </w:tc>
                </w:sdtContent>
              </w:sdt>
            </w:tr>
            <w:tr w:rsidR="00A4732A" w:rsidRPr="00DC7A44" w14:paraId="6811803A" w14:textId="77777777" w:rsidTr="00B37926">
              <w:trPr>
                <w:trHeight w:val="341"/>
              </w:trPr>
              <w:tc>
                <w:tcPr>
                  <w:tcW w:w="1415" w:type="dxa"/>
                  <w:vAlign w:val="center"/>
                </w:tcPr>
                <w:p w14:paraId="79E64C8B" w14:textId="71B24B82" w:rsidR="00A4732A" w:rsidRPr="00DC7A44" w:rsidRDefault="00A4732A" w:rsidP="001F5AFE">
                  <w:pPr>
                    <w:rPr>
                      <w:sz w:val="22"/>
                      <w:szCs w:val="22"/>
                    </w:rPr>
                  </w:pPr>
                  <w:r w:rsidRPr="00DC7A44">
                    <w:rPr>
                      <w:sz w:val="22"/>
                      <w:szCs w:val="22"/>
                    </w:rPr>
                    <w:t>Serial #:</w:t>
                  </w:r>
                </w:p>
              </w:tc>
              <w:sdt>
                <w:sdtPr>
                  <w:rPr>
                    <w:sz w:val="22"/>
                    <w:szCs w:val="22"/>
                  </w:rPr>
                  <w:id w:val="-481626586"/>
                  <w:placeholder>
                    <w:docPart w:val="7E95FDB4B56042018265592768FF85E4"/>
                  </w:placeholder>
                  <w:showingPlcHdr/>
                  <w:text/>
                </w:sdtPr>
                <w:sdtContent>
                  <w:tc>
                    <w:tcPr>
                      <w:tcW w:w="3240" w:type="dxa"/>
                      <w:vAlign w:val="center"/>
                    </w:tcPr>
                    <w:p w14:paraId="13135787" w14:textId="2F5479FA" w:rsidR="00A4732A" w:rsidRPr="00DC7A44" w:rsidRDefault="00D517CD" w:rsidP="001F5AFE">
                      <w:pPr>
                        <w:rPr>
                          <w:sz w:val="22"/>
                          <w:szCs w:val="22"/>
                        </w:rPr>
                      </w:pPr>
                      <w:r>
                        <w:rPr>
                          <w:sz w:val="22"/>
                          <w:szCs w:val="22"/>
                        </w:rPr>
                        <w:t xml:space="preserve">   </w:t>
                      </w:r>
                      <w:r>
                        <w:t xml:space="preserve">          </w:t>
                      </w:r>
                    </w:p>
                  </w:tc>
                </w:sdtContent>
              </w:sdt>
            </w:tr>
            <w:tr w:rsidR="00A4732A" w:rsidRPr="00DC7A44" w14:paraId="0D9CFA0F" w14:textId="77777777" w:rsidTr="00B37926">
              <w:trPr>
                <w:trHeight w:val="341"/>
              </w:trPr>
              <w:tc>
                <w:tcPr>
                  <w:tcW w:w="1415" w:type="dxa"/>
                  <w:vAlign w:val="center"/>
                </w:tcPr>
                <w:p w14:paraId="02711507" w14:textId="33106529" w:rsidR="00A4732A" w:rsidRPr="00DC7A44" w:rsidRDefault="00A4732A" w:rsidP="001F5AFE">
                  <w:pPr>
                    <w:rPr>
                      <w:sz w:val="22"/>
                      <w:szCs w:val="22"/>
                    </w:rPr>
                  </w:pPr>
                  <w:r w:rsidRPr="00DC7A44">
                    <w:rPr>
                      <w:sz w:val="22"/>
                      <w:szCs w:val="22"/>
                    </w:rPr>
                    <w:t>Condition:</w:t>
                  </w:r>
                </w:p>
              </w:tc>
              <w:sdt>
                <w:sdtPr>
                  <w:rPr>
                    <w:sz w:val="22"/>
                    <w:szCs w:val="22"/>
                  </w:rPr>
                  <w:id w:val="-1209024911"/>
                  <w:placeholder>
                    <w:docPart w:val="C3CEEEAB59C34A5A85A4119CBE68573B"/>
                  </w:placeholder>
                  <w:showingPlcHdr/>
                  <w:text/>
                </w:sdtPr>
                <w:sdtContent>
                  <w:tc>
                    <w:tcPr>
                      <w:tcW w:w="3240" w:type="dxa"/>
                      <w:vAlign w:val="center"/>
                    </w:tcPr>
                    <w:p w14:paraId="47406CDB" w14:textId="45FEC763" w:rsidR="00A4732A" w:rsidRPr="00DC7A44" w:rsidRDefault="00D517CD" w:rsidP="001F5AFE">
                      <w:pPr>
                        <w:rPr>
                          <w:sz w:val="22"/>
                          <w:szCs w:val="22"/>
                        </w:rPr>
                      </w:pPr>
                      <w:r>
                        <w:rPr>
                          <w:sz w:val="22"/>
                          <w:szCs w:val="22"/>
                        </w:rPr>
                        <w:t xml:space="preserve">   </w:t>
                      </w:r>
                      <w:r>
                        <w:t xml:space="preserve">          </w:t>
                      </w:r>
                    </w:p>
                  </w:tc>
                </w:sdtContent>
              </w:sdt>
            </w:tr>
            <w:tr w:rsidR="00A4732A" w:rsidRPr="00DC7A44" w14:paraId="23C26F84" w14:textId="77777777" w:rsidTr="00B37926">
              <w:trPr>
                <w:trHeight w:val="323"/>
              </w:trPr>
              <w:tc>
                <w:tcPr>
                  <w:tcW w:w="1415" w:type="dxa"/>
                  <w:vAlign w:val="center"/>
                </w:tcPr>
                <w:p w14:paraId="5A31DC87" w14:textId="0754A027" w:rsidR="00A4732A" w:rsidRPr="00DC7A44" w:rsidRDefault="00A4732A" w:rsidP="001F5AFE">
                  <w:pPr>
                    <w:rPr>
                      <w:sz w:val="22"/>
                      <w:szCs w:val="22"/>
                    </w:rPr>
                  </w:pPr>
                  <w:r w:rsidRPr="00DC7A44">
                    <w:rPr>
                      <w:sz w:val="22"/>
                      <w:szCs w:val="22"/>
                    </w:rPr>
                    <w:t>Location:</w:t>
                  </w:r>
                </w:p>
              </w:tc>
              <w:sdt>
                <w:sdtPr>
                  <w:rPr>
                    <w:sz w:val="22"/>
                    <w:szCs w:val="22"/>
                  </w:rPr>
                  <w:id w:val="-2072639934"/>
                  <w:placeholder>
                    <w:docPart w:val="B53C306D41A746198CE9820A581CB8C1"/>
                  </w:placeholder>
                  <w:showingPlcHdr/>
                  <w:text/>
                </w:sdtPr>
                <w:sdtContent>
                  <w:tc>
                    <w:tcPr>
                      <w:tcW w:w="3240" w:type="dxa"/>
                      <w:vAlign w:val="center"/>
                    </w:tcPr>
                    <w:p w14:paraId="45E60108" w14:textId="44264A99" w:rsidR="00A4732A" w:rsidRPr="00DC7A44" w:rsidRDefault="00D517CD" w:rsidP="001F5AFE">
                      <w:pPr>
                        <w:rPr>
                          <w:sz w:val="22"/>
                          <w:szCs w:val="22"/>
                        </w:rPr>
                      </w:pPr>
                      <w:r>
                        <w:rPr>
                          <w:sz w:val="22"/>
                          <w:szCs w:val="22"/>
                        </w:rPr>
                        <w:t xml:space="preserve">  </w:t>
                      </w:r>
                      <w:r>
                        <w:t xml:space="preserve">           </w:t>
                      </w:r>
                    </w:p>
                  </w:tc>
                </w:sdtContent>
              </w:sdt>
            </w:tr>
          </w:tbl>
          <w:p w14:paraId="58E71639" w14:textId="77777777" w:rsidR="00A4732A" w:rsidRPr="00DC7A44" w:rsidRDefault="00A4732A" w:rsidP="001F5AFE">
            <w:pPr>
              <w:jc w:val="center"/>
              <w:rPr>
                <w:sz w:val="22"/>
                <w:szCs w:val="22"/>
              </w:rPr>
            </w:pPr>
          </w:p>
        </w:tc>
        <w:tc>
          <w:tcPr>
            <w:tcW w:w="5102" w:type="dxa"/>
            <w:vAlign w:val="center"/>
          </w:tcPr>
          <w:tbl>
            <w:tblPr>
              <w:tblStyle w:val="TableGrid"/>
              <w:tblW w:w="5581" w:type="dxa"/>
              <w:tblInd w:w="10" w:type="dxa"/>
              <w:tblLook w:val="04A0" w:firstRow="1" w:lastRow="0" w:firstColumn="1" w:lastColumn="0" w:noHBand="0" w:noVBand="1"/>
            </w:tblPr>
            <w:tblGrid>
              <w:gridCol w:w="2275"/>
              <w:gridCol w:w="3306"/>
            </w:tblGrid>
            <w:tr w:rsidR="00A4732A" w:rsidRPr="00DC7A44" w14:paraId="7C797D79" w14:textId="77777777" w:rsidTr="00B37926">
              <w:trPr>
                <w:trHeight w:val="881"/>
              </w:trPr>
              <w:tc>
                <w:tcPr>
                  <w:tcW w:w="2275" w:type="dxa"/>
                  <w:vAlign w:val="center"/>
                </w:tcPr>
                <w:p w14:paraId="4E2E42D9" w14:textId="07EDD9BD" w:rsidR="00A4732A" w:rsidRPr="00DC7A44" w:rsidRDefault="00A4732A" w:rsidP="001F5AFE">
                  <w:pPr>
                    <w:rPr>
                      <w:sz w:val="22"/>
                      <w:szCs w:val="22"/>
                    </w:rPr>
                  </w:pPr>
                  <w:r w:rsidRPr="00D517CD">
                    <w:rPr>
                      <w:sz w:val="22"/>
                      <w:szCs w:val="22"/>
                      <w:highlight w:val="yellow"/>
                    </w:rPr>
                    <w:t>Accessories:</w:t>
                  </w:r>
                </w:p>
              </w:tc>
              <w:sdt>
                <w:sdtPr>
                  <w:rPr>
                    <w:sz w:val="22"/>
                    <w:szCs w:val="22"/>
                  </w:rPr>
                  <w:id w:val="1259870506"/>
                  <w:placeholder>
                    <w:docPart w:val="EE5FAF38C9E94CF5B6D9729A33B5B5EA"/>
                  </w:placeholder>
                  <w:showingPlcHdr/>
                  <w:text/>
                </w:sdtPr>
                <w:sdtContent>
                  <w:tc>
                    <w:tcPr>
                      <w:tcW w:w="3306" w:type="dxa"/>
                      <w:vAlign w:val="center"/>
                    </w:tcPr>
                    <w:p w14:paraId="5FC750F4" w14:textId="51CAEB91" w:rsidR="00A4732A" w:rsidRPr="00DC7A44" w:rsidRDefault="00A4732A" w:rsidP="001F5AFE">
                      <w:pPr>
                        <w:rPr>
                          <w:sz w:val="22"/>
                          <w:szCs w:val="22"/>
                        </w:rPr>
                      </w:pPr>
                      <w:r w:rsidRPr="00DC7A44">
                        <w:rPr>
                          <w:rStyle w:val="PlaceholderText"/>
                          <w:sz w:val="22"/>
                          <w:szCs w:val="22"/>
                        </w:rPr>
                        <w:t>Click or tap here to enter text.</w:t>
                      </w:r>
                    </w:p>
                  </w:tc>
                </w:sdtContent>
              </w:sdt>
            </w:tr>
            <w:tr w:rsidR="00A4732A" w:rsidRPr="00DC7A44" w14:paraId="678FFFDA" w14:textId="77777777" w:rsidTr="00B37926">
              <w:trPr>
                <w:trHeight w:val="332"/>
              </w:trPr>
              <w:tc>
                <w:tcPr>
                  <w:tcW w:w="2275" w:type="dxa"/>
                  <w:vAlign w:val="center"/>
                </w:tcPr>
                <w:p w14:paraId="5BCF8D2E" w14:textId="04712125" w:rsidR="00A4732A" w:rsidRPr="00DC7A44" w:rsidRDefault="00A4732A" w:rsidP="001F5AFE">
                  <w:pPr>
                    <w:rPr>
                      <w:sz w:val="22"/>
                      <w:szCs w:val="22"/>
                    </w:rPr>
                  </w:pPr>
                  <w:r w:rsidRPr="00DC7A44">
                    <w:rPr>
                      <w:sz w:val="22"/>
                      <w:szCs w:val="22"/>
                    </w:rPr>
                    <w:t>Date Checked Out:</w:t>
                  </w:r>
                </w:p>
              </w:tc>
              <w:sdt>
                <w:sdtPr>
                  <w:rPr>
                    <w:sz w:val="22"/>
                    <w:szCs w:val="22"/>
                  </w:rPr>
                  <w:id w:val="1214002941"/>
                  <w:placeholder>
                    <w:docPart w:val="166CC4194477426FB324BBA686EDF53D"/>
                  </w:placeholder>
                  <w:showingPlcHdr/>
                  <w:text/>
                </w:sdtPr>
                <w:sdtContent>
                  <w:tc>
                    <w:tcPr>
                      <w:tcW w:w="3306" w:type="dxa"/>
                      <w:vAlign w:val="center"/>
                    </w:tcPr>
                    <w:p w14:paraId="44681239" w14:textId="2F79CBE9" w:rsidR="00A4732A" w:rsidRPr="00DC7A44" w:rsidRDefault="00D517CD" w:rsidP="001F5AFE">
                      <w:pPr>
                        <w:rPr>
                          <w:sz w:val="22"/>
                          <w:szCs w:val="22"/>
                        </w:rPr>
                      </w:pPr>
                      <w:r>
                        <w:rPr>
                          <w:sz w:val="22"/>
                          <w:szCs w:val="22"/>
                        </w:rPr>
                        <w:t xml:space="preserve">  </w:t>
                      </w:r>
                      <w:r>
                        <w:t xml:space="preserve">          </w:t>
                      </w:r>
                      <w:r>
                        <w:rPr>
                          <w:sz w:val="22"/>
                          <w:szCs w:val="22"/>
                        </w:rPr>
                        <w:t xml:space="preserve"> </w:t>
                      </w:r>
                    </w:p>
                  </w:tc>
                </w:sdtContent>
              </w:sdt>
            </w:tr>
            <w:tr w:rsidR="00A4732A" w:rsidRPr="00DC7A44" w14:paraId="759AA32C" w14:textId="77777777" w:rsidTr="00B37926">
              <w:trPr>
                <w:trHeight w:val="404"/>
              </w:trPr>
              <w:tc>
                <w:tcPr>
                  <w:tcW w:w="2275" w:type="dxa"/>
                  <w:vAlign w:val="center"/>
                </w:tcPr>
                <w:p w14:paraId="1A5744A9" w14:textId="728257AF" w:rsidR="00A4732A" w:rsidRPr="00DC7A44" w:rsidRDefault="00A4732A" w:rsidP="001F5AFE">
                  <w:pPr>
                    <w:rPr>
                      <w:sz w:val="22"/>
                      <w:szCs w:val="22"/>
                    </w:rPr>
                  </w:pPr>
                  <w:r w:rsidRPr="00DC7A44">
                    <w:rPr>
                      <w:sz w:val="22"/>
                      <w:szCs w:val="22"/>
                    </w:rPr>
                    <w:t>Date Usage Ends:</w:t>
                  </w:r>
                </w:p>
              </w:tc>
              <w:sdt>
                <w:sdtPr>
                  <w:rPr>
                    <w:sz w:val="22"/>
                    <w:szCs w:val="22"/>
                  </w:rPr>
                  <w:id w:val="818772478"/>
                  <w:placeholder>
                    <w:docPart w:val="768E7D29E74F45AA8140B5292DFBB233"/>
                  </w:placeholder>
                  <w:showingPlcHdr/>
                  <w:text/>
                </w:sdtPr>
                <w:sdtContent>
                  <w:tc>
                    <w:tcPr>
                      <w:tcW w:w="3306" w:type="dxa"/>
                      <w:vAlign w:val="center"/>
                    </w:tcPr>
                    <w:p w14:paraId="20F1C18B" w14:textId="5A33ECDE" w:rsidR="00A4732A" w:rsidRPr="00DC7A44" w:rsidRDefault="00D517CD" w:rsidP="001F5AFE">
                      <w:pPr>
                        <w:rPr>
                          <w:sz w:val="22"/>
                          <w:szCs w:val="22"/>
                        </w:rPr>
                      </w:pPr>
                      <w:r>
                        <w:rPr>
                          <w:sz w:val="22"/>
                          <w:szCs w:val="22"/>
                        </w:rPr>
                        <w:t xml:space="preserve">  </w:t>
                      </w:r>
                      <w:r>
                        <w:t xml:space="preserve">          </w:t>
                      </w:r>
                      <w:r>
                        <w:rPr>
                          <w:sz w:val="22"/>
                          <w:szCs w:val="22"/>
                        </w:rPr>
                        <w:t xml:space="preserve"> </w:t>
                      </w:r>
                    </w:p>
                  </w:tc>
                </w:sdtContent>
              </w:sdt>
            </w:tr>
          </w:tbl>
          <w:p w14:paraId="344C7D72" w14:textId="77777777" w:rsidR="00A4732A" w:rsidRPr="00DC7A44" w:rsidRDefault="00A4732A" w:rsidP="001F5AFE">
            <w:pPr>
              <w:jc w:val="center"/>
              <w:rPr>
                <w:sz w:val="22"/>
                <w:szCs w:val="22"/>
              </w:rPr>
            </w:pPr>
          </w:p>
        </w:tc>
      </w:tr>
    </w:tbl>
    <w:p w14:paraId="4EB09CA3" w14:textId="6FECBC7D" w:rsidR="004C54A8" w:rsidRDefault="00A4732A" w:rsidP="00DC7A44">
      <w:pPr>
        <w:rPr>
          <w:sz w:val="18"/>
          <w:szCs w:val="18"/>
        </w:rPr>
      </w:pPr>
      <w:r w:rsidRPr="00DC7A44">
        <w:rPr>
          <w:b/>
          <w:bCs/>
          <w:sz w:val="18"/>
          <w:szCs w:val="18"/>
        </w:rPr>
        <w:t>TERMS OF USE:</w:t>
      </w:r>
      <w:r w:rsidRPr="00DC7A44">
        <w:rPr>
          <w:sz w:val="18"/>
          <w:szCs w:val="18"/>
        </w:rPr>
        <w:t xml:space="preserve"> I understand that the instrument and accessories described above are owned by the Curators of the University of Missouri. I acknowledge that I am currently enrolled as a student at Missouri S&amp;T and that I must remain enrolled to be allowed to use the instrument. I understand that I may only use this instrument for either personal practice or for performance in an approved Missouri S&amp;T ensemble and that use outside of these parameters is strictly prohibited. </w:t>
      </w:r>
      <w:r w:rsidRPr="00DC7A44">
        <w:rPr>
          <w:sz w:val="18"/>
          <w:szCs w:val="18"/>
        </w:rPr>
        <w:br/>
      </w:r>
      <w:r w:rsidRPr="00DC7A44">
        <w:rPr>
          <w:b/>
          <w:bCs/>
          <w:sz w:val="18"/>
          <w:szCs w:val="18"/>
        </w:rPr>
        <w:t>MAINTENANCE &amp; STORAGE:</w:t>
      </w:r>
      <w:r w:rsidRPr="00DC7A44">
        <w:rPr>
          <w:sz w:val="18"/>
          <w:szCs w:val="18"/>
        </w:rPr>
        <w:t xml:space="preserve"> I understand that I am responsible for the basic upkeep of the instrument </w:t>
      </w:r>
      <w:proofErr w:type="gramStart"/>
      <w:r w:rsidRPr="00DC7A44">
        <w:rPr>
          <w:sz w:val="18"/>
          <w:szCs w:val="18"/>
        </w:rPr>
        <w:t>in order to</w:t>
      </w:r>
      <w:proofErr w:type="gramEnd"/>
      <w:r w:rsidRPr="00DC7A44">
        <w:rPr>
          <w:sz w:val="18"/>
          <w:szCs w:val="18"/>
        </w:rPr>
        <w:t xml:space="preserve"> keep it in good playing condition and that I will be financially responsible for doing so. I understand that when not in use, the instrument must be kept in its case and securely stored either in its assigned Location indicated above, or in my possession. I understand that the instrument may not be in flawless condition upon receipt and that it is my responsibility to report any existing damage on the bottom of this form. I understand that it is my responsibility to report any damage to the instrument while in my possession as soon as it occurs. FINANCIAL </w:t>
      </w:r>
      <w:r w:rsidRPr="00DC7A44">
        <w:rPr>
          <w:sz w:val="18"/>
          <w:szCs w:val="18"/>
        </w:rPr>
        <w:br/>
      </w:r>
      <w:r w:rsidRPr="00DC7A44">
        <w:rPr>
          <w:b/>
          <w:bCs/>
          <w:sz w:val="18"/>
          <w:szCs w:val="18"/>
        </w:rPr>
        <w:t>RESPONSIBILITY:</w:t>
      </w:r>
      <w:r w:rsidRPr="00DC7A44">
        <w:rPr>
          <w:sz w:val="18"/>
          <w:szCs w:val="18"/>
        </w:rPr>
        <w:t xml:space="preserve"> I understand that should the instrument become lost or stolen, I will be held financially responsible to the university for the replacement cost of the instrument. I also understand that I will be held financially responsible for any repair costs to the instrument that are deemed to be beyond reasonable wear-and-tear. I acknowledge that any repair or replacement costs will be charged to my student account. If these costs are not paid, a financial hold will be placed on my record.</w:t>
      </w:r>
      <w:r w:rsidRPr="00DC7A44">
        <w:rPr>
          <w:sz w:val="18"/>
          <w:szCs w:val="18"/>
        </w:rPr>
        <w:br/>
      </w:r>
      <w:r w:rsidRPr="00DC7A44">
        <w:rPr>
          <w:b/>
          <w:bCs/>
          <w:sz w:val="18"/>
          <w:szCs w:val="18"/>
        </w:rPr>
        <w:t xml:space="preserve">RETURNING INSTRUMENT: </w:t>
      </w:r>
      <w:r w:rsidRPr="00DC7A44">
        <w:rPr>
          <w:sz w:val="18"/>
          <w:szCs w:val="18"/>
        </w:rPr>
        <w:t xml:space="preserve">I understand that the instrument must be returned by the Date Usage Ends indicated above and if it is not, the instrument will be considered </w:t>
      </w:r>
      <w:proofErr w:type="gramStart"/>
      <w:r w:rsidRPr="00DC7A44">
        <w:rPr>
          <w:sz w:val="18"/>
          <w:szCs w:val="18"/>
        </w:rPr>
        <w:t>lost</w:t>
      </w:r>
      <w:proofErr w:type="gramEnd"/>
      <w:r w:rsidRPr="00DC7A44">
        <w:rPr>
          <w:sz w:val="18"/>
          <w:szCs w:val="18"/>
        </w:rPr>
        <w:t xml:space="preserve"> and I will be held financially responsible as prescribed above. I understand that any breach of this contract will result in me having to immediately return the instrument and forfeit my right of usage for this, or any like instrument for the remainder of the academic year. I acknowledge that a breach of this contract may also exclude me from being able to use a </w:t>
      </w:r>
      <w:r w:rsidR="004C54A8" w:rsidRPr="00DC7A44">
        <w:rPr>
          <w:sz w:val="18"/>
          <w:szCs w:val="18"/>
        </w:rPr>
        <w:t>university-owned</w:t>
      </w:r>
      <w:r w:rsidRPr="00DC7A44">
        <w:rPr>
          <w:sz w:val="18"/>
          <w:szCs w:val="18"/>
        </w:rPr>
        <w:t xml:space="preserve"> instrument in future years.</w:t>
      </w:r>
      <w:r w:rsidRPr="00DC7A44">
        <w:rPr>
          <w:sz w:val="18"/>
          <w:szCs w:val="18"/>
        </w:rPr>
        <w:br/>
      </w:r>
      <w:r w:rsidRPr="00DC7A44">
        <w:rPr>
          <w:sz w:val="18"/>
          <w:szCs w:val="18"/>
        </w:rPr>
        <w:br/>
        <w:t>By signing, I freely and voluntarily agree to the above statements</w:t>
      </w:r>
      <w:r w:rsidR="00DC7A44">
        <w:rPr>
          <w:sz w:val="18"/>
          <w:szCs w:val="18"/>
        </w:rPr>
        <w:t>.</w:t>
      </w:r>
    </w:p>
    <w:tbl>
      <w:tblPr>
        <w:tblStyle w:val="TableGrid"/>
        <w:tblW w:w="0" w:type="auto"/>
        <w:jc w:val="center"/>
        <w:tblLook w:val="04A0" w:firstRow="1" w:lastRow="0" w:firstColumn="1" w:lastColumn="0" w:noHBand="0" w:noVBand="1"/>
      </w:tblPr>
      <w:tblGrid>
        <w:gridCol w:w="4132"/>
        <w:gridCol w:w="5497"/>
      </w:tblGrid>
      <w:tr w:rsidR="004C54A8" w14:paraId="0E1FC02F" w14:textId="77777777" w:rsidTr="004C54A8">
        <w:trPr>
          <w:trHeight w:val="138"/>
          <w:jc w:val="center"/>
        </w:trPr>
        <w:tc>
          <w:tcPr>
            <w:tcW w:w="4132" w:type="dxa"/>
            <w:tcBorders>
              <w:top w:val="nil"/>
              <w:left w:val="nil"/>
              <w:bottom w:val="nil"/>
              <w:right w:val="nil"/>
            </w:tcBorders>
            <w:vAlign w:val="center"/>
          </w:tcPr>
          <w:p w14:paraId="2E34FFB5" w14:textId="3AB3DC64" w:rsidR="004C54A8" w:rsidRDefault="004C54A8" w:rsidP="004C54A8">
            <w:pPr>
              <w:jc w:val="center"/>
              <w:rPr>
                <w:sz w:val="18"/>
                <w:szCs w:val="18"/>
              </w:rPr>
            </w:pPr>
            <w:r>
              <w:rPr>
                <w:sz w:val="18"/>
                <w:szCs w:val="18"/>
              </w:rPr>
              <w:pict w14:anchorId="211AB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alt="Signature Line, Unsigned" style="width:192pt;height:96pt">
                  <v:imagedata r:id="rId5" o:title=""/>
                  <o:lock v:ext="edit" ungrouping="t" rotation="t" cropping="t" verticies="t" text="t" grouping="t"/>
                  <o:signatureline v:ext="edit" id="{21066963-2A3F-4C20-A103-F133CCEA50C5}" provid="{00000000-0000-0000-0000-000000000000}" o:suggestedsigner2="Student Signature" issignatureline="t"/>
                </v:shape>
              </w:pict>
            </w:r>
          </w:p>
        </w:tc>
        <w:tc>
          <w:tcPr>
            <w:tcW w:w="5497" w:type="dxa"/>
            <w:tcBorders>
              <w:top w:val="nil"/>
              <w:left w:val="nil"/>
              <w:bottom w:val="nil"/>
              <w:right w:val="nil"/>
            </w:tcBorders>
            <w:vAlign w:val="center"/>
          </w:tcPr>
          <w:p w14:paraId="5663D2C5" w14:textId="77777777" w:rsidR="004C54A8" w:rsidRDefault="004C54A8"/>
          <w:tbl>
            <w:tblPr>
              <w:tblStyle w:val="TableGrid"/>
              <w:tblW w:w="0" w:type="auto"/>
              <w:tblInd w:w="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01"/>
            </w:tblGrid>
            <w:tr w:rsidR="004C54A8" w14:paraId="4E3DAE17" w14:textId="77777777" w:rsidTr="004C54A8">
              <w:trPr>
                <w:trHeight w:val="26"/>
              </w:trPr>
              <w:tc>
                <w:tcPr>
                  <w:tcW w:w="4908" w:type="dxa"/>
                  <w:vAlign w:val="center"/>
                </w:tcPr>
                <w:p w14:paraId="060022A4" w14:textId="77777777" w:rsidR="004C54A8" w:rsidRDefault="004C54A8" w:rsidP="004C54A8">
                  <w:pPr>
                    <w:jc w:val="center"/>
                    <w:rPr>
                      <w:sz w:val="18"/>
                      <w:szCs w:val="18"/>
                    </w:rPr>
                  </w:pPr>
                </w:p>
              </w:tc>
            </w:tr>
            <w:tr w:rsidR="004C54A8" w14:paraId="276D4FD8" w14:textId="77777777" w:rsidTr="004C54A8">
              <w:trPr>
                <w:trHeight w:val="25"/>
              </w:trPr>
              <w:tc>
                <w:tcPr>
                  <w:tcW w:w="4908" w:type="dxa"/>
                  <w:vAlign w:val="center"/>
                </w:tcPr>
                <w:p w14:paraId="2F4C9142" w14:textId="0F685BBC" w:rsidR="004C54A8" w:rsidRDefault="004C54A8" w:rsidP="004C54A8">
                  <w:pPr>
                    <w:jc w:val="center"/>
                    <w:rPr>
                      <w:sz w:val="18"/>
                      <w:szCs w:val="18"/>
                    </w:rPr>
                  </w:pPr>
                  <w:r w:rsidRPr="004C54A8">
                    <w:rPr>
                      <w:sz w:val="18"/>
                      <w:szCs w:val="18"/>
                      <w:highlight w:val="yellow"/>
                    </w:rPr>
                    <w:t>Date</w:t>
                  </w:r>
                </w:p>
              </w:tc>
            </w:tr>
          </w:tbl>
          <w:p w14:paraId="42428CC9" w14:textId="77777777" w:rsidR="004C54A8" w:rsidRDefault="004C54A8" w:rsidP="004C54A8">
            <w:pPr>
              <w:jc w:val="center"/>
              <w:rPr>
                <w:sz w:val="18"/>
                <w:szCs w:val="18"/>
              </w:rPr>
            </w:pPr>
          </w:p>
        </w:tc>
      </w:tr>
    </w:tbl>
    <w:p w14:paraId="1932C976" w14:textId="77777777" w:rsidR="004C54A8" w:rsidRPr="004C54A8" w:rsidRDefault="004C54A8" w:rsidP="00DC7A44">
      <w:pPr>
        <w:rPr>
          <w:sz w:val="18"/>
          <w:szCs w:val="18"/>
        </w:rPr>
      </w:pPr>
      <w:r>
        <w:rPr>
          <w:sz w:val="18"/>
          <w:szCs w:val="18"/>
        </w:rPr>
        <w:br/>
      </w:r>
      <w:r>
        <w:rPr>
          <w:sz w:val="18"/>
          <w:szCs w:val="18"/>
        </w:rPr>
        <w:tab/>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80"/>
      </w:tblGrid>
      <w:tr w:rsidR="004C54A8" w14:paraId="511020BF" w14:textId="77777777" w:rsidTr="004C54A8">
        <w:trPr>
          <w:jc w:val="center"/>
        </w:trPr>
        <w:tc>
          <w:tcPr>
            <w:tcW w:w="4580" w:type="dxa"/>
          </w:tcPr>
          <w:p w14:paraId="3978242A" w14:textId="77777777" w:rsidR="004C54A8" w:rsidRDefault="004C54A8" w:rsidP="00DC7A44">
            <w:pPr>
              <w:rPr>
                <w:sz w:val="18"/>
                <w:szCs w:val="18"/>
              </w:rPr>
            </w:pPr>
          </w:p>
        </w:tc>
      </w:tr>
      <w:tr w:rsidR="004C54A8" w14:paraId="0CFB680A" w14:textId="77777777" w:rsidTr="004C54A8">
        <w:trPr>
          <w:jc w:val="center"/>
        </w:trPr>
        <w:tc>
          <w:tcPr>
            <w:tcW w:w="4580" w:type="dxa"/>
          </w:tcPr>
          <w:p w14:paraId="72C50FC8" w14:textId="337C9790" w:rsidR="004C54A8" w:rsidRDefault="004C54A8" w:rsidP="004C54A8">
            <w:pPr>
              <w:jc w:val="center"/>
              <w:rPr>
                <w:sz w:val="18"/>
                <w:szCs w:val="18"/>
              </w:rPr>
            </w:pPr>
            <w:r>
              <w:rPr>
                <w:sz w:val="18"/>
                <w:szCs w:val="18"/>
              </w:rPr>
              <w:t>Faculty/Staff Signature</w:t>
            </w:r>
          </w:p>
        </w:tc>
      </w:tr>
    </w:tbl>
    <w:p w14:paraId="370E9BFF" w14:textId="452AE227" w:rsidR="00DC7A44" w:rsidRPr="004C54A8" w:rsidRDefault="00DC7A44" w:rsidP="00DC7A44">
      <w:pPr>
        <w:rPr>
          <w:sz w:val="18"/>
          <w:szCs w:val="18"/>
        </w:rPr>
      </w:pPr>
    </w:p>
    <w:sectPr w:rsidR="00DC7A44" w:rsidRPr="004C54A8" w:rsidSect="00DC7A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32A"/>
    <w:rsid w:val="001B2C0E"/>
    <w:rsid w:val="001F5AFE"/>
    <w:rsid w:val="0021420B"/>
    <w:rsid w:val="003624FB"/>
    <w:rsid w:val="003C758A"/>
    <w:rsid w:val="004C54A8"/>
    <w:rsid w:val="004E344D"/>
    <w:rsid w:val="00A4732A"/>
    <w:rsid w:val="00B37926"/>
    <w:rsid w:val="00BD6A97"/>
    <w:rsid w:val="00D517CD"/>
    <w:rsid w:val="00DC7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256E9"/>
  <w15:chartTrackingRefBased/>
  <w15:docId w15:val="{0487033D-A181-498C-AA5A-622815A2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73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73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73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73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73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73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73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73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73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3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73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73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73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73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73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73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73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732A"/>
    <w:rPr>
      <w:rFonts w:eastAsiaTheme="majorEastAsia" w:cstheme="majorBidi"/>
      <w:color w:val="272727" w:themeColor="text1" w:themeTint="D8"/>
    </w:rPr>
  </w:style>
  <w:style w:type="paragraph" w:styleId="Title">
    <w:name w:val="Title"/>
    <w:basedOn w:val="Normal"/>
    <w:next w:val="Normal"/>
    <w:link w:val="TitleChar"/>
    <w:uiPriority w:val="10"/>
    <w:qFormat/>
    <w:rsid w:val="00A473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3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73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73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732A"/>
    <w:pPr>
      <w:spacing w:before="160"/>
      <w:jc w:val="center"/>
    </w:pPr>
    <w:rPr>
      <w:i/>
      <w:iCs/>
      <w:color w:val="404040" w:themeColor="text1" w:themeTint="BF"/>
    </w:rPr>
  </w:style>
  <w:style w:type="character" w:customStyle="1" w:styleId="QuoteChar">
    <w:name w:val="Quote Char"/>
    <w:basedOn w:val="DefaultParagraphFont"/>
    <w:link w:val="Quote"/>
    <w:uiPriority w:val="29"/>
    <w:rsid w:val="00A4732A"/>
    <w:rPr>
      <w:i/>
      <w:iCs/>
      <w:color w:val="404040" w:themeColor="text1" w:themeTint="BF"/>
    </w:rPr>
  </w:style>
  <w:style w:type="paragraph" w:styleId="ListParagraph">
    <w:name w:val="List Paragraph"/>
    <w:basedOn w:val="Normal"/>
    <w:uiPriority w:val="34"/>
    <w:qFormat/>
    <w:rsid w:val="00A4732A"/>
    <w:pPr>
      <w:ind w:left="720"/>
      <w:contextualSpacing/>
    </w:pPr>
  </w:style>
  <w:style w:type="character" w:styleId="IntenseEmphasis">
    <w:name w:val="Intense Emphasis"/>
    <w:basedOn w:val="DefaultParagraphFont"/>
    <w:uiPriority w:val="21"/>
    <w:qFormat/>
    <w:rsid w:val="00A4732A"/>
    <w:rPr>
      <w:i/>
      <w:iCs/>
      <w:color w:val="0F4761" w:themeColor="accent1" w:themeShade="BF"/>
    </w:rPr>
  </w:style>
  <w:style w:type="paragraph" w:styleId="IntenseQuote">
    <w:name w:val="Intense Quote"/>
    <w:basedOn w:val="Normal"/>
    <w:next w:val="Normal"/>
    <w:link w:val="IntenseQuoteChar"/>
    <w:uiPriority w:val="30"/>
    <w:qFormat/>
    <w:rsid w:val="00A473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732A"/>
    <w:rPr>
      <w:i/>
      <w:iCs/>
      <w:color w:val="0F4761" w:themeColor="accent1" w:themeShade="BF"/>
    </w:rPr>
  </w:style>
  <w:style w:type="character" w:styleId="IntenseReference">
    <w:name w:val="Intense Reference"/>
    <w:basedOn w:val="DefaultParagraphFont"/>
    <w:uiPriority w:val="32"/>
    <w:qFormat/>
    <w:rsid w:val="00A4732A"/>
    <w:rPr>
      <w:b/>
      <w:bCs/>
      <w:smallCaps/>
      <w:color w:val="0F4761" w:themeColor="accent1" w:themeShade="BF"/>
      <w:spacing w:val="5"/>
    </w:rPr>
  </w:style>
  <w:style w:type="character" w:styleId="PlaceholderText">
    <w:name w:val="Placeholder Text"/>
    <w:basedOn w:val="DefaultParagraphFont"/>
    <w:uiPriority w:val="99"/>
    <w:semiHidden/>
    <w:rsid w:val="00A4732A"/>
    <w:rPr>
      <w:color w:val="666666"/>
    </w:rPr>
  </w:style>
  <w:style w:type="table" w:styleId="TableGrid">
    <w:name w:val="Table Grid"/>
    <w:basedOn w:val="TableNormal"/>
    <w:uiPriority w:val="39"/>
    <w:rsid w:val="00A47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FFEC456FE74C028DF489CC2B6D8FB3"/>
        <w:category>
          <w:name w:val="General"/>
          <w:gallery w:val="placeholder"/>
        </w:category>
        <w:types>
          <w:type w:val="bbPlcHdr"/>
        </w:types>
        <w:behaviors>
          <w:behavior w:val="content"/>
        </w:behaviors>
        <w:guid w:val="{02F4A4A6-4C24-4710-BF44-12D21D34D06B}"/>
      </w:docPartPr>
      <w:docPartBody>
        <w:p w:rsidR="008A3E2B" w:rsidRDefault="00B501EC" w:rsidP="00B501EC">
          <w:pPr>
            <w:pStyle w:val="B6FFEC456FE74C028DF489CC2B6D8FB35"/>
          </w:pPr>
          <w:r w:rsidRPr="00D517CD">
            <w:rPr>
              <w:rStyle w:val="PlaceholderText"/>
              <w:sz w:val="22"/>
              <w:szCs w:val="22"/>
            </w:rPr>
            <w:t>Click or tap here to enter text.</w:t>
          </w:r>
        </w:p>
      </w:docPartBody>
    </w:docPart>
    <w:docPart>
      <w:docPartPr>
        <w:name w:val="B6A08CC7F582455BB3E7DA36E1453C6F"/>
        <w:category>
          <w:name w:val="General"/>
          <w:gallery w:val="placeholder"/>
        </w:category>
        <w:types>
          <w:type w:val="bbPlcHdr"/>
        </w:types>
        <w:behaviors>
          <w:behavior w:val="content"/>
        </w:behaviors>
        <w:guid w:val="{3EF66839-ECD2-4167-82F1-80F77B4C6B48}"/>
      </w:docPartPr>
      <w:docPartBody>
        <w:p w:rsidR="008A3E2B" w:rsidRDefault="00B501EC" w:rsidP="00B501EC">
          <w:pPr>
            <w:pStyle w:val="B6A08CC7F582455BB3E7DA36E1453C6F5"/>
          </w:pPr>
          <w:r w:rsidRPr="00D517CD">
            <w:rPr>
              <w:rStyle w:val="PlaceholderText"/>
              <w:sz w:val="22"/>
              <w:szCs w:val="22"/>
            </w:rPr>
            <w:t>Click or tap here to enter text.</w:t>
          </w:r>
        </w:p>
      </w:docPartBody>
    </w:docPart>
    <w:docPart>
      <w:docPartPr>
        <w:name w:val="8CFC041F2874495DB3317D6C66AB0ACA"/>
        <w:category>
          <w:name w:val="General"/>
          <w:gallery w:val="placeholder"/>
        </w:category>
        <w:types>
          <w:type w:val="bbPlcHdr"/>
        </w:types>
        <w:behaviors>
          <w:behavior w:val="content"/>
        </w:behaviors>
        <w:guid w:val="{4E62FA5E-7622-4405-954C-3126C4439C9E}"/>
      </w:docPartPr>
      <w:docPartBody>
        <w:p w:rsidR="008A3E2B" w:rsidRDefault="00B501EC" w:rsidP="00B501EC">
          <w:pPr>
            <w:pStyle w:val="8CFC041F2874495DB3317D6C66AB0ACA3"/>
          </w:pPr>
          <w:r w:rsidRPr="00D517CD">
            <w:rPr>
              <w:rStyle w:val="PlaceholderText"/>
              <w:sz w:val="22"/>
              <w:szCs w:val="22"/>
            </w:rPr>
            <w:t>Click or tap here to enter text.</w:t>
          </w:r>
        </w:p>
      </w:docPartBody>
    </w:docPart>
    <w:docPart>
      <w:docPartPr>
        <w:name w:val="7C2E8F1999B34B1B8D8BB1406162F269"/>
        <w:category>
          <w:name w:val="General"/>
          <w:gallery w:val="placeholder"/>
        </w:category>
        <w:types>
          <w:type w:val="bbPlcHdr"/>
        </w:types>
        <w:behaviors>
          <w:behavior w:val="content"/>
        </w:behaviors>
        <w:guid w:val="{00CAF6B0-BB6C-42A4-9C13-9F37BA8107E0}"/>
      </w:docPartPr>
      <w:docPartBody>
        <w:p w:rsidR="008A3E2B" w:rsidRDefault="00B501EC" w:rsidP="00B501EC">
          <w:pPr>
            <w:pStyle w:val="7C2E8F1999B34B1B8D8BB1406162F2693"/>
          </w:pPr>
          <w:r w:rsidRPr="00D517CD">
            <w:rPr>
              <w:rStyle w:val="PlaceholderText"/>
              <w:sz w:val="22"/>
              <w:szCs w:val="22"/>
            </w:rPr>
            <w:t>Click or tap here to enter text.</w:t>
          </w:r>
        </w:p>
      </w:docPartBody>
    </w:docPart>
    <w:docPart>
      <w:docPartPr>
        <w:name w:val="2D7F519DE8C14235827F554B166C7A30"/>
        <w:category>
          <w:name w:val="General"/>
          <w:gallery w:val="placeholder"/>
        </w:category>
        <w:types>
          <w:type w:val="bbPlcHdr"/>
        </w:types>
        <w:behaviors>
          <w:behavior w:val="content"/>
        </w:behaviors>
        <w:guid w:val="{CB960AD6-DB08-4F41-9B0A-B57C7BF80FFD}"/>
      </w:docPartPr>
      <w:docPartBody>
        <w:p w:rsidR="008A3E2B" w:rsidRDefault="00B501EC" w:rsidP="00B501EC">
          <w:pPr>
            <w:pStyle w:val="2D7F519DE8C14235827F554B166C7A303"/>
          </w:pPr>
          <w:r w:rsidRPr="00DC7A44">
            <w:rPr>
              <w:rStyle w:val="PlaceholderText"/>
              <w:sz w:val="22"/>
              <w:szCs w:val="22"/>
            </w:rPr>
            <w:t>Click or tap here to enter text.</w:t>
          </w:r>
        </w:p>
      </w:docPartBody>
    </w:docPart>
    <w:docPart>
      <w:docPartPr>
        <w:name w:val="CC451D1D4702453D80E843BE618CA087"/>
        <w:category>
          <w:name w:val="General"/>
          <w:gallery w:val="placeholder"/>
        </w:category>
        <w:types>
          <w:type w:val="bbPlcHdr"/>
        </w:types>
        <w:behaviors>
          <w:behavior w:val="content"/>
        </w:behaviors>
        <w:guid w:val="{1F50AAFA-E0C2-4454-BA46-2F9E7E143EFD}"/>
      </w:docPartPr>
      <w:docPartBody>
        <w:p w:rsidR="008A3E2B" w:rsidRDefault="00B501EC" w:rsidP="00B501EC">
          <w:pPr>
            <w:pStyle w:val="CC451D1D4702453D80E843BE618CA0872"/>
          </w:pPr>
          <w:r w:rsidRPr="00D517CD">
            <w:rPr>
              <w:rStyle w:val="PlaceholderText"/>
              <w:sz w:val="22"/>
              <w:szCs w:val="22"/>
            </w:rPr>
            <w:t>Click or tap here to enter text.</w:t>
          </w:r>
        </w:p>
      </w:docPartBody>
    </w:docPart>
    <w:docPart>
      <w:docPartPr>
        <w:name w:val="5B4BF2E9762C4F808A8C32CAB344E439"/>
        <w:category>
          <w:name w:val="General"/>
          <w:gallery w:val="placeholder"/>
        </w:category>
        <w:types>
          <w:type w:val="bbPlcHdr"/>
        </w:types>
        <w:behaviors>
          <w:behavior w:val="content"/>
        </w:behaviors>
        <w:guid w:val="{75BCB1B3-A414-4CCB-944A-092C3F40A210}"/>
      </w:docPartPr>
      <w:docPartBody>
        <w:p w:rsidR="008A3E2B" w:rsidRDefault="00B501EC" w:rsidP="00B501EC">
          <w:pPr>
            <w:pStyle w:val="5B4BF2E9762C4F808A8C32CAB344E4391"/>
          </w:pPr>
          <w:r>
            <w:rPr>
              <w:sz w:val="22"/>
              <w:szCs w:val="22"/>
            </w:rPr>
            <w:t xml:space="preserve">  </w:t>
          </w:r>
          <w:r>
            <w:t xml:space="preserve">           </w:t>
          </w:r>
        </w:p>
      </w:docPartBody>
    </w:docPart>
    <w:docPart>
      <w:docPartPr>
        <w:name w:val="7E95FDB4B56042018265592768FF85E4"/>
        <w:category>
          <w:name w:val="General"/>
          <w:gallery w:val="placeholder"/>
        </w:category>
        <w:types>
          <w:type w:val="bbPlcHdr"/>
        </w:types>
        <w:behaviors>
          <w:behavior w:val="content"/>
        </w:behaviors>
        <w:guid w:val="{AE82CA16-B06A-43C6-B3AC-BB129B288245}"/>
      </w:docPartPr>
      <w:docPartBody>
        <w:p w:rsidR="008A3E2B" w:rsidRDefault="00B501EC" w:rsidP="00B501EC">
          <w:pPr>
            <w:pStyle w:val="7E95FDB4B56042018265592768FF85E41"/>
          </w:pPr>
          <w:r>
            <w:rPr>
              <w:sz w:val="22"/>
              <w:szCs w:val="22"/>
            </w:rPr>
            <w:t xml:space="preserve">   </w:t>
          </w:r>
          <w:r>
            <w:t xml:space="preserve">          </w:t>
          </w:r>
        </w:p>
      </w:docPartBody>
    </w:docPart>
    <w:docPart>
      <w:docPartPr>
        <w:name w:val="C3CEEEAB59C34A5A85A4119CBE68573B"/>
        <w:category>
          <w:name w:val="General"/>
          <w:gallery w:val="placeholder"/>
        </w:category>
        <w:types>
          <w:type w:val="bbPlcHdr"/>
        </w:types>
        <w:behaviors>
          <w:behavior w:val="content"/>
        </w:behaviors>
        <w:guid w:val="{DA295272-14E0-47E9-B353-6CB0668B8262}"/>
      </w:docPartPr>
      <w:docPartBody>
        <w:p w:rsidR="008A3E2B" w:rsidRDefault="00B501EC" w:rsidP="00B501EC">
          <w:pPr>
            <w:pStyle w:val="C3CEEEAB59C34A5A85A4119CBE68573B1"/>
          </w:pPr>
          <w:r>
            <w:rPr>
              <w:sz w:val="22"/>
              <w:szCs w:val="22"/>
            </w:rPr>
            <w:t xml:space="preserve">   </w:t>
          </w:r>
          <w:r>
            <w:t xml:space="preserve">          </w:t>
          </w:r>
        </w:p>
      </w:docPartBody>
    </w:docPart>
    <w:docPart>
      <w:docPartPr>
        <w:name w:val="B53C306D41A746198CE9820A581CB8C1"/>
        <w:category>
          <w:name w:val="General"/>
          <w:gallery w:val="placeholder"/>
        </w:category>
        <w:types>
          <w:type w:val="bbPlcHdr"/>
        </w:types>
        <w:behaviors>
          <w:behavior w:val="content"/>
        </w:behaviors>
        <w:guid w:val="{F113A3A0-5DCC-46AB-8B09-EF4A9B7FD938}"/>
      </w:docPartPr>
      <w:docPartBody>
        <w:p w:rsidR="008A3E2B" w:rsidRDefault="00B501EC" w:rsidP="00B501EC">
          <w:pPr>
            <w:pStyle w:val="B53C306D41A746198CE9820A581CB8C11"/>
          </w:pPr>
          <w:r>
            <w:rPr>
              <w:sz w:val="22"/>
              <w:szCs w:val="22"/>
            </w:rPr>
            <w:t xml:space="preserve">  </w:t>
          </w:r>
          <w:r>
            <w:t xml:space="preserve">           </w:t>
          </w:r>
        </w:p>
      </w:docPartBody>
    </w:docPart>
    <w:docPart>
      <w:docPartPr>
        <w:name w:val="EE5FAF38C9E94CF5B6D9729A33B5B5EA"/>
        <w:category>
          <w:name w:val="General"/>
          <w:gallery w:val="placeholder"/>
        </w:category>
        <w:types>
          <w:type w:val="bbPlcHdr"/>
        </w:types>
        <w:behaviors>
          <w:behavior w:val="content"/>
        </w:behaviors>
        <w:guid w:val="{5E851653-6648-45DE-BA63-80525223F6E3}"/>
      </w:docPartPr>
      <w:docPartBody>
        <w:p w:rsidR="008A3E2B" w:rsidRDefault="00B501EC" w:rsidP="00B501EC">
          <w:pPr>
            <w:pStyle w:val="EE5FAF38C9E94CF5B6D9729A33B5B5EA1"/>
          </w:pPr>
          <w:r w:rsidRPr="00DC7A44">
            <w:rPr>
              <w:rStyle w:val="PlaceholderText"/>
              <w:sz w:val="22"/>
              <w:szCs w:val="22"/>
            </w:rPr>
            <w:t>Click or tap here to enter text.</w:t>
          </w:r>
        </w:p>
      </w:docPartBody>
    </w:docPart>
    <w:docPart>
      <w:docPartPr>
        <w:name w:val="166CC4194477426FB324BBA686EDF53D"/>
        <w:category>
          <w:name w:val="General"/>
          <w:gallery w:val="placeholder"/>
        </w:category>
        <w:types>
          <w:type w:val="bbPlcHdr"/>
        </w:types>
        <w:behaviors>
          <w:behavior w:val="content"/>
        </w:behaviors>
        <w:guid w:val="{85541FF8-ACAA-4C65-9D20-9BD6CC5C9348}"/>
      </w:docPartPr>
      <w:docPartBody>
        <w:p w:rsidR="008A3E2B" w:rsidRDefault="00B501EC" w:rsidP="00B501EC">
          <w:pPr>
            <w:pStyle w:val="166CC4194477426FB324BBA686EDF53D1"/>
          </w:pPr>
          <w:r>
            <w:rPr>
              <w:sz w:val="22"/>
              <w:szCs w:val="22"/>
            </w:rPr>
            <w:t xml:space="preserve">  </w:t>
          </w:r>
          <w:r>
            <w:t xml:space="preserve">          </w:t>
          </w:r>
          <w:r>
            <w:rPr>
              <w:sz w:val="22"/>
              <w:szCs w:val="22"/>
            </w:rPr>
            <w:t xml:space="preserve"> </w:t>
          </w:r>
        </w:p>
      </w:docPartBody>
    </w:docPart>
    <w:docPart>
      <w:docPartPr>
        <w:name w:val="768E7D29E74F45AA8140B5292DFBB233"/>
        <w:category>
          <w:name w:val="General"/>
          <w:gallery w:val="placeholder"/>
        </w:category>
        <w:types>
          <w:type w:val="bbPlcHdr"/>
        </w:types>
        <w:behaviors>
          <w:behavior w:val="content"/>
        </w:behaviors>
        <w:guid w:val="{0051C350-E854-4B38-9D3A-E12BACD22F8D}"/>
      </w:docPartPr>
      <w:docPartBody>
        <w:p w:rsidR="008A3E2B" w:rsidRDefault="00B501EC" w:rsidP="00B501EC">
          <w:pPr>
            <w:pStyle w:val="768E7D29E74F45AA8140B5292DFBB2331"/>
          </w:pPr>
          <w:r>
            <w:rPr>
              <w:sz w:val="22"/>
              <w:szCs w:val="22"/>
            </w:rPr>
            <w:t xml:space="preserve">  </w:t>
          </w:r>
          <w:r>
            <w:t xml:space="preserve">          </w:t>
          </w:r>
          <w:r>
            <w:rPr>
              <w:sz w:val="22"/>
              <w:szCs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1EC"/>
    <w:rsid w:val="001B2C0E"/>
    <w:rsid w:val="0021420B"/>
    <w:rsid w:val="004E344D"/>
    <w:rsid w:val="004F007B"/>
    <w:rsid w:val="00837B70"/>
    <w:rsid w:val="008A3E2B"/>
    <w:rsid w:val="00B501EC"/>
    <w:rsid w:val="00F30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E2B"/>
    <w:rPr>
      <w:color w:val="666666"/>
    </w:rPr>
  </w:style>
  <w:style w:type="paragraph" w:customStyle="1" w:styleId="B6FFEC456FE74C028DF489CC2B6D8FB35">
    <w:name w:val="B6FFEC456FE74C028DF489CC2B6D8FB35"/>
    <w:rsid w:val="00B501EC"/>
    <w:rPr>
      <w:rFonts w:eastAsiaTheme="minorHAnsi"/>
    </w:rPr>
  </w:style>
  <w:style w:type="paragraph" w:customStyle="1" w:styleId="B6A08CC7F582455BB3E7DA36E1453C6F5">
    <w:name w:val="B6A08CC7F582455BB3E7DA36E1453C6F5"/>
    <w:rsid w:val="00B501EC"/>
    <w:rPr>
      <w:rFonts w:eastAsiaTheme="minorHAnsi"/>
    </w:rPr>
  </w:style>
  <w:style w:type="paragraph" w:customStyle="1" w:styleId="8CFC041F2874495DB3317D6C66AB0ACA3">
    <w:name w:val="8CFC041F2874495DB3317D6C66AB0ACA3"/>
    <w:rsid w:val="00B501EC"/>
    <w:rPr>
      <w:rFonts w:eastAsiaTheme="minorHAnsi"/>
    </w:rPr>
  </w:style>
  <w:style w:type="paragraph" w:customStyle="1" w:styleId="7C2E8F1999B34B1B8D8BB1406162F2693">
    <w:name w:val="7C2E8F1999B34B1B8D8BB1406162F2693"/>
    <w:rsid w:val="00B501EC"/>
    <w:rPr>
      <w:rFonts w:eastAsiaTheme="minorHAnsi"/>
    </w:rPr>
  </w:style>
  <w:style w:type="paragraph" w:customStyle="1" w:styleId="CC451D1D4702453D80E843BE618CA0872">
    <w:name w:val="CC451D1D4702453D80E843BE618CA0872"/>
    <w:rsid w:val="00B501EC"/>
    <w:rPr>
      <w:rFonts w:eastAsiaTheme="minorHAnsi"/>
    </w:rPr>
  </w:style>
  <w:style w:type="paragraph" w:customStyle="1" w:styleId="2D7F519DE8C14235827F554B166C7A303">
    <w:name w:val="2D7F519DE8C14235827F554B166C7A303"/>
    <w:rsid w:val="00B501EC"/>
    <w:rPr>
      <w:rFonts w:eastAsiaTheme="minorHAnsi"/>
    </w:rPr>
  </w:style>
  <w:style w:type="paragraph" w:customStyle="1" w:styleId="5B4BF2E9762C4F808A8C32CAB344E4391">
    <w:name w:val="5B4BF2E9762C4F808A8C32CAB344E4391"/>
    <w:rsid w:val="00B501EC"/>
    <w:rPr>
      <w:rFonts w:eastAsiaTheme="minorHAnsi"/>
    </w:rPr>
  </w:style>
  <w:style w:type="paragraph" w:customStyle="1" w:styleId="7E95FDB4B56042018265592768FF85E41">
    <w:name w:val="7E95FDB4B56042018265592768FF85E41"/>
    <w:rsid w:val="00B501EC"/>
    <w:rPr>
      <w:rFonts w:eastAsiaTheme="minorHAnsi"/>
    </w:rPr>
  </w:style>
  <w:style w:type="paragraph" w:customStyle="1" w:styleId="C3CEEEAB59C34A5A85A4119CBE68573B1">
    <w:name w:val="C3CEEEAB59C34A5A85A4119CBE68573B1"/>
    <w:rsid w:val="00B501EC"/>
    <w:rPr>
      <w:rFonts w:eastAsiaTheme="minorHAnsi"/>
    </w:rPr>
  </w:style>
  <w:style w:type="paragraph" w:customStyle="1" w:styleId="B53C306D41A746198CE9820A581CB8C11">
    <w:name w:val="B53C306D41A746198CE9820A581CB8C11"/>
    <w:rsid w:val="00B501EC"/>
    <w:rPr>
      <w:rFonts w:eastAsiaTheme="minorHAnsi"/>
    </w:rPr>
  </w:style>
  <w:style w:type="paragraph" w:customStyle="1" w:styleId="EE5FAF38C9E94CF5B6D9729A33B5B5EA1">
    <w:name w:val="EE5FAF38C9E94CF5B6D9729A33B5B5EA1"/>
    <w:rsid w:val="00B501EC"/>
    <w:rPr>
      <w:rFonts w:eastAsiaTheme="minorHAnsi"/>
    </w:rPr>
  </w:style>
  <w:style w:type="paragraph" w:customStyle="1" w:styleId="166CC4194477426FB324BBA686EDF53D1">
    <w:name w:val="166CC4194477426FB324BBA686EDF53D1"/>
    <w:rsid w:val="00B501EC"/>
    <w:rPr>
      <w:rFonts w:eastAsiaTheme="minorHAnsi"/>
    </w:rPr>
  </w:style>
  <w:style w:type="paragraph" w:customStyle="1" w:styleId="768E7D29E74F45AA8140B5292DFBB2331">
    <w:name w:val="768E7D29E74F45AA8140B5292DFBB2331"/>
    <w:rsid w:val="00B501E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Neme</dc:creator>
  <cp:keywords/>
  <dc:description/>
  <cp:lastModifiedBy>Reape, Kevin</cp:lastModifiedBy>
  <cp:revision>2</cp:revision>
  <dcterms:created xsi:type="dcterms:W3CDTF">2025-08-27T15:42:00Z</dcterms:created>
  <dcterms:modified xsi:type="dcterms:W3CDTF">2025-08-27T15:42:00Z</dcterms:modified>
</cp:coreProperties>
</file>